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CC" w:rsidRDefault="009F50CC" w:rsidP="009F50C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СЛАВЯНСКИЙ МИР: ВСТРЕЧА С ХРИСТИАНСТВОМ </w:t>
      </w:r>
    </w:p>
    <w:p w:rsidR="009F50CC" w:rsidRDefault="009F50CC" w:rsidP="009F50CC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Новицкая Ю.И.</w:t>
      </w:r>
      <w:r>
        <w:rPr>
          <w:i/>
          <w:iCs/>
          <w:sz w:val="20"/>
          <w:szCs w:val="20"/>
        </w:rPr>
        <w:t xml:space="preserve">, ПИ-11; </w:t>
      </w:r>
    </w:p>
    <w:p w:rsidR="009F50CC" w:rsidRDefault="009F50CC" w:rsidP="009F50CC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Ешина</w:t>
      </w:r>
      <w:proofErr w:type="spellEnd"/>
      <w:r>
        <w:rPr>
          <w:b/>
          <w:bCs/>
          <w:i/>
          <w:iCs/>
          <w:sz w:val="20"/>
          <w:szCs w:val="20"/>
        </w:rPr>
        <w:t xml:space="preserve"> В.В.</w:t>
      </w:r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>илос.н.,доцент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9F50CC" w:rsidRDefault="009F50CC" w:rsidP="009F50CC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каф</w:t>
      </w:r>
      <w:proofErr w:type="gramStart"/>
      <w:r>
        <w:rPr>
          <w:i/>
          <w:iCs/>
          <w:sz w:val="20"/>
          <w:szCs w:val="20"/>
        </w:rPr>
        <w:t>.</w:t>
      </w:r>
      <w:proofErr w:type="gramEnd"/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с</w:t>
      </w:r>
      <w:proofErr w:type="gramEnd"/>
      <w:r>
        <w:rPr>
          <w:i/>
          <w:iCs/>
          <w:sz w:val="20"/>
          <w:szCs w:val="20"/>
        </w:rPr>
        <w:t xml:space="preserve">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9F50CC" w:rsidRDefault="009F50CC" w:rsidP="009F50CC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распространении христианства в Восточной Европе есть много древних свидетельствований. Этой тематикой занимались многие ученые последние 250 лет, пытаясь найти ответ на </w:t>
      </w:r>
      <w:proofErr w:type="spellStart"/>
      <w:proofErr w:type="gramStart"/>
      <w:r>
        <w:rPr>
          <w:sz w:val="22"/>
          <w:szCs w:val="22"/>
        </w:rPr>
        <w:t>раз-ные</w:t>
      </w:r>
      <w:proofErr w:type="spellEnd"/>
      <w:proofErr w:type="gramEnd"/>
      <w:r>
        <w:rPr>
          <w:sz w:val="22"/>
          <w:szCs w:val="22"/>
        </w:rPr>
        <w:t xml:space="preserve"> вопросы; по ней существует обширная литература, в </w:t>
      </w:r>
      <w:proofErr w:type="spellStart"/>
      <w:r>
        <w:rPr>
          <w:sz w:val="22"/>
          <w:szCs w:val="22"/>
        </w:rPr>
        <w:t>кото-рой</w:t>
      </w:r>
      <w:proofErr w:type="spellEnd"/>
      <w:r>
        <w:rPr>
          <w:sz w:val="22"/>
          <w:szCs w:val="22"/>
        </w:rPr>
        <w:t xml:space="preserve"> нашли отражение исследования и мнения о самых </w:t>
      </w:r>
      <w:proofErr w:type="spellStart"/>
      <w:r>
        <w:rPr>
          <w:sz w:val="22"/>
          <w:szCs w:val="22"/>
        </w:rPr>
        <w:t>разнооб-разных</w:t>
      </w:r>
      <w:proofErr w:type="spellEnd"/>
      <w:r>
        <w:rPr>
          <w:sz w:val="22"/>
          <w:szCs w:val="22"/>
        </w:rPr>
        <w:t xml:space="preserve"> сторонах этого знаменательного события. Главной </w:t>
      </w:r>
      <w:proofErr w:type="spellStart"/>
      <w:proofErr w:type="gramStart"/>
      <w:r>
        <w:rPr>
          <w:sz w:val="22"/>
          <w:szCs w:val="22"/>
        </w:rPr>
        <w:t>про-блемой</w:t>
      </w:r>
      <w:proofErr w:type="spellEnd"/>
      <w:proofErr w:type="gramEnd"/>
      <w:r>
        <w:rPr>
          <w:sz w:val="22"/>
          <w:szCs w:val="22"/>
        </w:rPr>
        <w:t xml:space="preserve"> на сегодняшний день являются недостаточные знания людьми истории своей религии и непонимание значимости крещения Киевской Руси. В связи с этим, в данной работе </w:t>
      </w:r>
      <w:proofErr w:type="spellStart"/>
      <w:proofErr w:type="gramStart"/>
      <w:r>
        <w:rPr>
          <w:sz w:val="22"/>
          <w:szCs w:val="22"/>
        </w:rPr>
        <w:t>пред-принимается</w:t>
      </w:r>
      <w:proofErr w:type="spellEnd"/>
      <w:proofErr w:type="gramEnd"/>
      <w:r>
        <w:rPr>
          <w:sz w:val="22"/>
          <w:szCs w:val="22"/>
        </w:rPr>
        <w:t xml:space="preserve"> попытка поиска решения следующих задач: 1) </w:t>
      </w:r>
      <w:proofErr w:type="spellStart"/>
      <w:r>
        <w:rPr>
          <w:sz w:val="22"/>
          <w:szCs w:val="22"/>
        </w:rPr>
        <w:t>вы-яснить</w:t>
      </w:r>
      <w:proofErr w:type="spellEnd"/>
      <w:r>
        <w:rPr>
          <w:sz w:val="22"/>
          <w:szCs w:val="22"/>
        </w:rPr>
        <w:t xml:space="preserve">, почему Русь приняла христианство именно </w:t>
      </w:r>
      <w:proofErr w:type="spellStart"/>
      <w:r>
        <w:rPr>
          <w:sz w:val="22"/>
          <w:szCs w:val="22"/>
        </w:rPr>
        <w:t>византий</w:t>
      </w:r>
      <w:proofErr w:type="spellEnd"/>
      <w:r>
        <w:rPr>
          <w:sz w:val="22"/>
          <w:szCs w:val="22"/>
        </w:rPr>
        <w:t xml:space="preserve">- </w:t>
      </w:r>
    </w:p>
    <w:p w:rsidR="009F50CC" w:rsidRDefault="009F50CC" w:rsidP="009F50CC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ского</w:t>
      </w:r>
      <w:proofErr w:type="spellEnd"/>
      <w:r>
        <w:rPr>
          <w:color w:val="auto"/>
          <w:sz w:val="22"/>
          <w:szCs w:val="22"/>
        </w:rPr>
        <w:t xml:space="preserve"> образца; 2) охарактеризовать влияние принятия </w:t>
      </w:r>
      <w:proofErr w:type="spellStart"/>
      <w:proofErr w:type="gramStart"/>
      <w:r>
        <w:rPr>
          <w:color w:val="auto"/>
          <w:sz w:val="22"/>
          <w:szCs w:val="22"/>
        </w:rPr>
        <w:t>христиан-ства</w:t>
      </w:r>
      <w:proofErr w:type="spellEnd"/>
      <w:proofErr w:type="gramEnd"/>
      <w:r>
        <w:rPr>
          <w:color w:val="auto"/>
          <w:sz w:val="22"/>
          <w:szCs w:val="22"/>
        </w:rPr>
        <w:t xml:space="preserve"> на дальнейшее развитие древнерусского государства.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 ранних этапах развития природа страны накладывала огромный отпечаток на весь ход ее истории. В летописях </w:t>
      </w:r>
      <w:proofErr w:type="spellStart"/>
      <w:proofErr w:type="gramStart"/>
      <w:r>
        <w:rPr>
          <w:color w:val="auto"/>
          <w:sz w:val="22"/>
          <w:szCs w:val="22"/>
        </w:rPr>
        <w:t>отсут-ствует</w:t>
      </w:r>
      <w:proofErr w:type="spellEnd"/>
      <w:proofErr w:type="gramEnd"/>
      <w:r>
        <w:rPr>
          <w:color w:val="auto"/>
          <w:sz w:val="22"/>
          <w:szCs w:val="22"/>
        </w:rPr>
        <w:t xml:space="preserve"> указание времени прихода славян в Центральную и </w:t>
      </w:r>
      <w:proofErr w:type="spellStart"/>
      <w:r>
        <w:rPr>
          <w:color w:val="auto"/>
          <w:sz w:val="22"/>
          <w:szCs w:val="22"/>
        </w:rPr>
        <w:t>Вос-точную</w:t>
      </w:r>
      <w:proofErr w:type="spellEnd"/>
      <w:r>
        <w:rPr>
          <w:color w:val="auto"/>
          <w:sz w:val="22"/>
          <w:szCs w:val="22"/>
        </w:rPr>
        <w:t xml:space="preserve"> Европу. </w:t>
      </w:r>
      <w:proofErr w:type="gramStart"/>
      <w:r>
        <w:rPr>
          <w:color w:val="auto"/>
          <w:sz w:val="22"/>
          <w:szCs w:val="22"/>
        </w:rPr>
        <w:t xml:space="preserve">Письменные источники указывают на их </w:t>
      </w:r>
      <w:proofErr w:type="spellStart"/>
      <w:r>
        <w:rPr>
          <w:color w:val="auto"/>
          <w:sz w:val="22"/>
          <w:szCs w:val="22"/>
        </w:rPr>
        <w:t>пре-бывание</w:t>
      </w:r>
      <w:proofErr w:type="spellEnd"/>
      <w:r>
        <w:rPr>
          <w:color w:val="auto"/>
          <w:sz w:val="22"/>
          <w:szCs w:val="22"/>
        </w:rPr>
        <w:t xml:space="preserve"> на Дунае, в Карпатах.</w:t>
      </w:r>
      <w:proofErr w:type="gramEnd"/>
      <w:r>
        <w:rPr>
          <w:color w:val="auto"/>
          <w:sz w:val="22"/>
          <w:szCs w:val="22"/>
        </w:rPr>
        <w:t xml:space="preserve"> Падение Западной Римской </w:t>
      </w:r>
      <w:proofErr w:type="spellStart"/>
      <w:proofErr w:type="gramStart"/>
      <w:r>
        <w:rPr>
          <w:color w:val="auto"/>
          <w:sz w:val="22"/>
          <w:szCs w:val="22"/>
        </w:rPr>
        <w:t>им-перии</w:t>
      </w:r>
      <w:proofErr w:type="spellEnd"/>
      <w:proofErr w:type="gramEnd"/>
      <w:r>
        <w:rPr>
          <w:color w:val="auto"/>
          <w:sz w:val="22"/>
          <w:szCs w:val="22"/>
        </w:rPr>
        <w:t xml:space="preserve">, массовое движение славян через Дунай приводят к </w:t>
      </w:r>
      <w:proofErr w:type="spellStart"/>
      <w:r>
        <w:rPr>
          <w:color w:val="auto"/>
          <w:sz w:val="22"/>
          <w:szCs w:val="22"/>
        </w:rPr>
        <w:t>воз-никновению</w:t>
      </w:r>
      <w:proofErr w:type="spellEnd"/>
      <w:r>
        <w:rPr>
          <w:color w:val="auto"/>
          <w:sz w:val="22"/>
          <w:szCs w:val="22"/>
        </w:rPr>
        <w:t xml:space="preserve"> крупных славянских племен. Латинские и </w:t>
      </w:r>
      <w:proofErr w:type="spellStart"/>
      <w:proofErr w:type="gramStart"/>
      <w:r>
        <w:rPr>
          <w:color w:val="auto"/>
          <w:sz w:val="22"/>
          <w:szCs w:val="22"/>
        </w:rPr>
        <w:t>визан-тийские</w:t>
      </w:r>
      <w:proofErr w:type="spellEnd"/>
      <w:proofErr w:type="gramEnd"/>
      <w:r>
        <w:rPr>
          <w:color w:val="auto"/>
          <w:sz w:val="22"/>
          <w:szCs w:val="22"/>
        </w:rPr>
        <w:t xml:space="preserve"> писатели VI-VIII веков говорят о двух ветвях славян - антах и </w:t>
      </w:r>
      <w:proofErr w:type="spellStart"/>
      <w:r>
        <w:rPr>
          <w:color w:val="auto"/>
          <w:sz w:val="22"/>
          <w:szCs w:val="22"/>
        </w:rPr>
        <w:t>склавинах</w:t>
      </w:r>
      <w:proofErr w:type="spellEnd"/>
      <w:r>
        <w:rPr>
          <w:color w:val="auto"/>
          <w:sz w:val="22"/>
          <w:szCs w:val="22"/>
        </w:rPr>
        <w:t xml:space="preserve">. Начался новый период в истории восточных славян. Он подводит к объяснению блестящей культуры, без перерыва идущей в Киевское время.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Придя в </w:t>
      </w:r>
      <w:proofErr w:type="spellStart"/>
      <w:r>
        <w:rPr>
          <w:color w:val="auto"/>
          <w:sz w:val="22"/>
          <w:szCs w:val="22"/>
        </w:rPr>
        <w:t>Поднепровье</w:t>
      </w:r>
      <w:proofErr w:type="spellEnd"/>
      <w:r>
        <w:rPr>
          <w:color w:val="auto"/>
          <w:sz w:val="22"/>
          <w:szCs w:val="22"/>
        </w:rPr>
        <w:t xml:space="preserve">, славяне не столкнулись здесь с </w:t>
      </w:r>
      <w:proofErr w:type="spellStart"/>
      <w:proofErr w:type="gramStart"/>
      <w:r>
        <w:rPr>
          <w:color w:val="auto"/>
          <w:sz w:val="22"/>
          <w:szCs w:val="22"/>
        </w:rPr>
        <w:t>та-ким</w:t>
      </w:r>
      <w:proofErr w:type="spellEnd"/>
      <w:proofErr w:type="gramEnd"/>
      <w:r>
        <w:rPr>
          <w:color w:val="auto"/>
          <w:sz w:val="22"/>
          <w:szCs w:val="22"/>
        </w:rPr>
        <w:t xml:space="preserve"> уровнем культуры и цивилизации, как германские племена в Западной Римской империи. Но с VI века памятники </w:t>
      </w:r>
      <w:proofErr w:type="spellStart"/>
      <w:proofErr w:type="gramStart"/>
      <w:r>
        <w:rPr>
          <w:color w:val="auto"/>
          <w:sz w:val="22"/>
          <w:szCs w:val="22"/>
        </w:rPr>
        <w:t>позволя-ют</w:t>
      </w:r>
      <w:proofErr w:type="spellEnd"/>
      <w:proofErr w:type="gramEnd"/>
      <w:r>
        <w:rPr>
          <w:color w:val="auto"/>
          <w:sz w:val="22"/>
          <w:szCs w:val="22"/>
        </w:rPr>
        <w:t xml:space="preserve"> говорить о собственной и в достаточной степени </w:t>
      </w:r>
      <w:proofErr w:type="spellStart"/>
      <w:r>
        <w:rPr>
          <w:color w:val="auto"/>
          <w:sz w:val="22"/>
          <w:szCs w:val="22"/>
        </w:rPr>
        <w:t>определив-шейся</w:t>
      </w:r>
      <w:proofErr w:type="spellEnd"/>
      <w:r>
        <w:rPr>
          <w:color w:val="auto"/>
          <w:sz w:val="22"/>
          <w:szCs w:val="22"/>
        </w:rPr>
        <w:t xml:space="preserve"> культуре восточных славян. До образования Киевского государства они имели значительную историю, заметные успехи в области материальной культуры: знали секреты обработки </w:t>
      </w:r>
      <w:proofErr w:type="spellStart"/>
      <w:proofErr w:type="gramStart"/>
      <w:r>
        <w:rPr>
          <w:color w:val="auto"/>
          <w:sz w:val="22"/>
          <w:szCs w:val="22"/>
        </w:rPr>
        <w:t>ме-талла</w:t>
      </w:r>
      <w:proofErr w:type="spellEnd"/>
      <w:proofErr w:type="gramEnd"/>
      <w:r>
        <w:rPr>
          <w:color w:val="auto"/>
          <w:sz w:val="22"/>
          <w:szCs w:val="22"/>
        </w:rPr>
        <w:t xml:space="preserve">, земледельческие орудия. У них были выработаны </w:t>
      </w:r>
      <w:proofErr w:type="spellStart"/>
      <w:proofErr w:type="gramStart"/>
      <w:r>
        <w:rPr>
          <w:color w:val="auto"/>
          <w:sz w:val="22"/>
          <w:szCs w:val="22"/>
        </w:rPr>
        <w:t>извест-ные</w:t>
      </w:r>
      <w:proofErr w:type="spellEnd"/>
      <w:proofErr w:type="gramEnd"/>
      <w:r>
        <w:rPr>
          <w:color w:val="auto"/>
          <w:sz w:val="22"/>
          <w:szCs w:val="22"/>
        </w:rPr>
        <w:t xml:space="preserve"> представления о земном и загробном мире, сложились </w:t>
      </w:r>
      <w:proofErr w:type="spellStart"/>
      <w:r>
        <w:rPr>
          <w:color w:val="auto"/>
          <w:sz w:val="22"/>
          <w:szCs w:val="22"/>
        </w:rPr>
        <w:t>стро-го</w:t>
      </w:r>
      <w:proofErr w:type="spellEnd"/>
      <w:r>
        <w:rPr>
          <w:color w:val="auto"/>
          <w:sz w:val="22"/>
          <w:szCs w:val="22"/>
        </w:rPr>
        <w:t xml:space="preserve"> соблюдаемые ритуалы, и когда завершился процесс </w:t>
      </w:r>
      <w:proofErr w:type="spellStart"/>
      <w:r>
        <w:rPr>
          <w:color w:val="auto"/>
          <w:sz w:val="22"/>
          <w:szCs w:val="22"/>
        </w:rPr>
        <w:t>этногене-за</w:t>
      </w:r>
      <w:proofErr w:type="spellEnd"/>
      <w:r>
        <w:rPr>
          <w:color w:val="auto"/>
          <w:sz w:val="22"/>
          <w:szCs w:val="22"/>
        </w:rPr>
        <w:t xml:space="preserve">, формирования древнерусской народности, эти культурные достижения прошлого не были забыты. По мнению многих </w:t>
      </w:r>
      <w:proofErr w:type="spellStart"/>
      <w:proofErr w:type="gramStart"/>
      <w:r>
        <w:rPr>
          <w:color w:val="auto"/>
          <w:sz w:val="22"/>
          <w:szCs w:val="22"/>
        </w:rPr>
        <w:t>ис-следований</w:t>
      </w:r>
      <w:proofErr w:type="spellEnd"/>
      <w:proofErr w:type="gramEnd"/>
      <w:r>
        <w:rPr>
          <w:color w:val="auto"/>
          <w:sz w:val="22"/>
          <w:szCs w:val="22"/>
        </w:rPr>
        <w:t xml:space="preserve">, Древнерусская культура не является чисто </w:t>
      </w:r>
      <w:proofErr w:type="spellStart"/>
      <w:r>
        <w:rPr>
          <w:color w:val="auto"/>
          <w:sz w:val="22"/>
          <w:szCs w:val="22"/>
        </w:rPr>
        <w:t>славян-ской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Центральное место в культуре этого периода занимала языческая религия. Язычество – это одна из религиозных форм освоения человеком мира. Религиозные взгляды древних славян отражали мировоззрение наших предков. Они развивались, </w:t>
      </w:r>
      <w:proofErr w:type="spellStart"/>
      <w:proofErr w:type="gramStart"/>
      <w:r>
        <w:rPr>
          <w:color w:val="auto"/>
          <w:sz w:val="22"/>
          <w:szCs w:val="22"/>
        </w:rPr>
        <w:t>ус-ложнялись</w:t>
      </w:r>
      <w:proofErr w:type="spellEnd"/>
      <w:proofErr w:type="gramEnd"/>
      <w:r>
        <w:rPr>
          <w:color w:val="auto"/>
          <w:sz w:val="22"/>
          <w:szCs w:val="22"/>
        </w:rPr>
        <w:t xml:space="preserve">, не отличаясь значительно от аналогичного развития религий других народов. Человек жил в </w:t>
      </w:r>
      <w:proofErr w:type="gramStart"/>
      <w:r>
        <w:rPr>
          <w:color w:val="auto"/>
          <w:sz w:val="22"/>
          <w:szCs w:val="22"/>
        </w:rPr>
        <w:t>мифологической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карти-не</w:t>
      </w:r>
      <w:proofErr w:type="spellEnd"/>
      <w:r>
        <w:rPr>
          <w:color w:val="auto"/>
          <w:sz w:val="22"/>
          <w:szCs w:val="22"/>
        </w:rPr>
        <w:t xml:space="preserve"> мира. В центре ее находилась природа, к которой </w:t>
      </w:r>
      <w:proofErr w:type="spellStart"/>
      <w:proofErr w:type="gramStart"/>
      <w:r>
        <w:rPr>
          <w:color w:val="auto"/>
          <w:sz w:val="22"/>
          <w:szCs w:val="22"/>
        </w:rPr>
        <w:t>приспосаб-ливался</w:t>
      </w:r>
      <w:proofErr w:type="spellEnd"/>
      <w:proofErr w:type="gramEnd"/>
      <w:r>
        <w:rPr>
          <w:color w:val="auto"/>
          <w:sz w:val="22"/>
          <w:szCs w:val="22"/>
        </w:rPr>
        <w:t xml:space="preserve"> коллектив.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Придя к власти, Владимир Великий попробовал провести религиозную реформу, суть которой заключалась в </w:t>
      </w:r>
      <w:proofErr w:type="spellStart"/>
      <w:r>
        <w:rPr>
          <w:color w:val="auto"/>
          <w:sz w:val="22"/>
          <w:szCs w:val="22"/>
        </w:rPr>
        <w:t>модерниза</w:t>
      </w:r>
      <w:proofErr w:type="spellEnd"/>
      <w:r>
        <w:rPr>
          <w:color w:val="auto"/>
          <w:sz w:val="22"/>
          <w:szCs w:val="22"/>
        </w:rPr>
        <w:t xml:space="preserve">- </w:t>
      </w:r>
    </w:p>
    <w:p w:rsidR="009F50CC" w:rsidRDefault="009F50CC" w:rsidP="009F50CC">
      <w:pPr>
        <w:pStyle w:val="Default"/>
        <w:rPr>
          <w:color w:val="auto"/>
        </w:rPr>
      </w:pPr>
      <w:r>
        <w:rPr>
          <w:color w:val="auto"/>
        </w:rPr>
        <w:t xml:space="preserve">14 </w:t>
      </w:r>
    </w:p>
    <w:p w:rsidR="009F50CC" w:rsidRDefault="009F50CC" w:rsidP="009F50CC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ции</w:t>
      </w:r>
      <w:proofErr w:type="spellEnd"/>
      <w:r>
        <w:rPr>
          <w:color w:val="auto"/>
          <w:sz w:val="22"/>
          <w:szCs w:val="22"/>
        </w:rPr>
        <w:t xml:space="preserve"> язычества, внедрения на Руси культа главного бога – </w:t>
      </w:r>
      <w:proofErr w:type="spellStart"/>
      <w:proofErr w:type="gramStart"/>
      <w:r>
        <w:rPr>
          <w:color w:val="auto"/>
          <w:sz w:val="22"/>
          <w:szCs w:val="22"/>
        </w:rPr>
        <w:t>громо-вержца</w:t>
      </w:r>
      <w:proofErr w:type="spellEnd"/>
      <w:proofErr w:type="gramEnd"/>
      <w:r>
        <w:rPr>
          <w:color w:val="auto"/>
          <w:sz w:val="22"/>
          <w:szCs w:val="22"/>
        </w:rPr>
        <w:t xml:space="preserve"> Перуна. Однако</w:t>
      </w:r>
      <w:proofErr w:type="gramStart"/>
      <w:r>
        <w:rPr>
          <w:color w:val="auto"/>
          <w:sz w:val="22"/>
          <w:szCs w:val="22"/>
        </w:rPr>
        <w:t>,</w:t>
      </w:r>
      <w:proofErr w:type="gramEnd"/>
      <w:r>
        <w:rPr>
          <w:color w:val="auto"/>
          <w:sz w:val="22"/>
          <w:szCs w:val="22"/>
        </w:rPr>
        <w:t xml:space="preserve"> даже модернизированная старая </w:t>
      </w:r>
      <w:proofErr w:type="spellStart"/>
      <w:r>
        <w:rPr>
          <w:color w:val="auto"/>
          <w:sz w:val="22"/>
          <w:szCs w:val="22"/>
        </w:rPr>
        <w:t>рели-гия</w:t>
      </w:r>
      <w:proofErr w:type="spellEnd"/>
      <w:r>
        <w:rPr>
          <w:color w:val="auto"/>
          <w:sz w:val="22"/>
          <w:szCs w:val="22"/>
        </w:rPr>
        <w:t xml:space="preserve"> не отвечала потребностям времени: она тормозила процесс создания государства; не защищала богатства и привилегии феодальной верхушки, которая набирала силу; усложняла </w:t>
      </w:r>
      <w:proofErr w:type="spellStart"/>
      <w:r>
        <w:rPr>
          <w:color w:val="auto"/>
          <w:sz w:val="22"/>
          <w:szCs w:val="22"/>
        </w:rPr>
        <w:t>раз-витие</w:t>
      </w:r>
      <w:proofErr w:type="spellEnd"/>
      <w:r>
        <w:rPr>
          <w:color w:val="auto"/>
          <w:sz w:val="22"/>
          <w:szCs w:val="22"/>
        </w:rPr>
        <w:t xml:space="preserve"> связей с другими европейскими, и на тот момент уже </w:t>
      </w:r>
      <w:proofErr w:type="spellStart"/>
      <w:r>
        <w:rPr>
          <w:color w:val="auto"/>
          <w:sz w:val="22"/>
          <w:szCs w:val="22"/>
        </w:rPr>
        <w:t>хри-стианскими</w:t>
      </w:r>
      <w:proofErr w:type="spellEnd"/>
      <w:r>
        <w:rPr>
          <w:color w:val="auto"/>
          <w:sz w:val="22"/>
          <w:szCs w:val="22"/>
        </w:rPr>
        <w:t xml:space="preserve">, странами. Поэтому внедрение новой </w:t>
      </w:r>
      <w:proofErr w:type="spellStart"/>
      <w:proofErr w:type="gramStart"/>
      <w:r>
        <w:rPr>
          <w:color w:val="auto"/>
          <w:sz w:val="22"/>
          <w:szCs w:val="22"/>
        </w:rPr>
        <w:t>государствен-ной</w:t>
      </w:r>
      <w:proofErr w:type="spellEnd"/>
      <w:proofErr w:type="gramEnd"/>
      <w:r>
        <w:rPr>
          <w:color w:val="auto"/>
          <w:sz w:val="22"/>
          <w:szCs w:val="22"/>
        </w:rPr>
        <w:t xml:space="preserve"> религии стало жизненной необходимостью. Выбор был </w:t>
      </w:r>
      <w:proofErr w:type="spellStart"/>
      <w:proofErr w:type="gramStart"/>
      <w:r>
        <w:rPr>
          <w:color w:val="auto"/>
          <w:sz w:val="22"/>
          <w:szCs w:val="22"/>
        </w:rPr>
        <w:t>ос-тановлен</w:t>
      </w:r>
      <w:proofErr w:type="spellEnd"/>
      <w:proofErr w:type="gramEnd"/>
      <w:r>
        <w:rPr>
          <w:color w:val="auto"/>
          <w:sz w:val="22"/>
          <w:szCs w:val="22"/>
        </w:rPr>
        <w:t xml:space="preserve"> на христианстве византийского образца. И это вовсе не случайно.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Во-первых, еще во времена существования </w:t>
      </w:r>
      <w:proofErr w:type="gramStart"/>
      <w:r>
        <w:rPr>
          <w:color w:val="auto"/>
          <w:sz w:val="22"/>
          <w:szCs w:val="22"/>
        </w:rPr>
        <w:t>античных</w:t>
      </w:r>
      <w:proofErr w:type="gramEnd"/>
      <w:r>
        <w:rPr>
          <w:color w:val="auto"/>
          <w:sz w:val="22"/>
          <w:szCs w:val="22"/>
        </w:rPr>
        <w:t xml:space="preserve"> го-родов-государств для </w:t>
      </w:r>
      <w:proofErr w:type="spellStart"/>
      <w:r>
        <w:rPr>
          <w:color w:val="auto"/>
          <w:sz w:val="22"/>
          <w:szCs w:val="22"/>
        </w:rPr>
        <w:t>Поднепровья</w:t>
      </w:r>
      <w:proofErr w:type="spellEnd"/>
      <w:r>
        <w:rPr>
          <w:color w:val="auto"/>
          <w:sz w:val="22"/>
          <w:szCs w:val="22"/>
        </w:rPr>
        <w:t xml:space="preserve"> определился южный вектор </w:t>
      </w:r>
      <w:proofErr w:type="spellStart"/>
      <w:r>
        <w:rPr>
          <w:color w:val="auto"/>
          <w:sz w:val="22"/>
          <w:szCs w:val="22"/>
        </w:rPr>
        <w:t>цивилизационной</w:t>
      </w:r>
      <w:proofErr w:type="spellEnd"/>
      <w:r>
        <w:rPr>
          <w:color w:val="auto"/>
          <w:sz w:val="22"/>
          <w:szCs w:val="22"/>
        </w:rPr>
        <w:t xml:space="preserve"> ориентации, который значительно усилился с появлением торгового пути «из варяг в греки». Во-вторых, у </w:t>
      </w:r>
      <w:proofErr w:type="spellStart"/>
      <w:proofErr w:type="gramStart"/>
      <w:r>
        <w:rPr>
          <w:color w:val="auto"/>
          <w:sz w:val="22"/>
          <w:szCs w:val="22"/>
        </w:rPr>
        <w:t>го-сударственной</w:t>
      </w:r>
      <w:proofErr w:type="spellEnd"/>
      <w:proofErr w:type="gramEnd"/>
      <w:r>
        <w:rPr>
          <w:color w:val="auto"/>
          <w:sz w:val="22"/>
          <w:szCs w:val="22"/>
        </w:rPr>
        <w:t xml:space="preserve"> элиты уже существовали опыт и традиция </w:t>
      </w:r>
      <w:proofErr w:type="spellStart"/>
      <w:r>
        <w:rPr>
          <w:color w:val="auto"/>
          <w:sz w:val="22"/>
          <w:szCs w:val="22"/>
        </w:rPr>
        <w:t>кре-щения</w:t>
      </w:r>
      <w:proofErr w:type="spellEnd"/>
      <w:r>
        <w:rPr>
          <w:color w:val="auto"/>
          <w:sz w:val="22"/>
          <w:szCs w:val="22"/>
        </w:rPr>
        <w:t xml:space="preserve"> (Аскольд, Ольга), связанные с Константинополем. </w:t>
      </w:r>
      <w:proofErr w:type="gramStart"/>
      <w:r>
        <w:rPr>
          <w:color w:val="auto"/>
          <w:sz w:val="22"/>
          <w:szCs w:val="22"/>
        </w:rPr>
        <w:t xml:space="preserve">В-третьих, в соответствии с византийской моделью христианства светская власть доминировала над религиозной, что полностью устраивало князя: идеологическую поддержку своим </w:t>
      </w:r>
      <w:proofErr w:type="spellStart"/>
      <w:r>
        <w:rPr>
          <w:color w:val="auto"/>
          <w:sz w:val="22"/>
          <w:szCs w:val="22"/>
        </w:rPr>
        <w:t>созида-тельным</w:t>
      </w:r>
      <w:proofErr w:type="spellEnd"/>
      <w:r>
        <w:rPr>
          <w:color w:val="auto"/>
          <w:sz w:val="22"/>
          <w:szCs w:val="22"/>
        </w:rPr>
        <w:t xml:space="preserve"> планам он получал, а контроль над ним со стороны церкви не устанавливался. </w:t>
      </w:r>
      <w:proofErr w:type="gramEnd"/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Выбор веры – один из постоянных сюжетов мировой культуры. Интересен не только сам факт обращения Киевской Руси к византийскому варианту христианства, но и то, как он мотивировался. Древнерусские люди использовали при выборе веры эстетический критерий: их, прежде всего, поразила красота византийского церковного обряда, красота службы, храма, </w:t>
      </w:r>
      <w:proofErr w:type="spellStart"/>
      <w:proofErr w:type="gramStart"/>
      <w:r>
        <w:rPr>
          <w:color w:val="auto"/>
          <w:sz w:val="22"/>
          <w:szCs w:val="22"/>
        </w:rPr>
        <w:t>пе-ния</w:t>
      </w:r>
      <w:proofErr w:type="spellEnd"/>
      <w:proofErr w:type="gramEnd"/>
      <w:r>
        <w:rPr>
          <w:color w:val="auto"/>
          <w:sz w:val="22"/>
          <w:szCs w:val="22"/>
        </w:rPr>
        <w:t xml:space="preserve">. Вот как описано впечатление от посещения византийского храма посланных Владимиром в Царьград десяти «славных и умных» мужей в первой русской летописи – «Повести </w:t>
      </w:r>
      <w:proofErr w:type="spellStart"/>
      <w:proofErr w:type="gramStart"/>
      <w:r>
        <w:rPr>
          <w:color w:val="auto"/>
          <w:sz w:val="22"/>
          <w:szCs w:val="22"/>
        </w:rPr>
        <w:t>Времен-ных</w:t>
      </w:r>
      <w:proofErr w:type="spellEnd"/>
      <w:proofErr w:type="gramEnd"/>
      <w:r>
        <w:rPr>
          <w:color w:val="auto"/>
          <w:sz w:val="22"/>
          <w:szCs w:val="22"/>
        </w:rPr>
        <w:t xml:space="preserve"> лет»: «И пришли мы в Греческую землю, и ввели нас туда, где они служат Богу своему, и не знали – на небе или на земле мы: ибо нет на земле такого зрелища и красоты такой, и не </w:t>
      </w:r>
      <w:proofErr w:type="spellStart"/>
      <w:proofErr w:type="gramStart"/>
      <w:r>
        <w:rPr>
          <w:color w:val="auto"/>
          <w:sz w:val="22"/>
          <w:szCs w:val="22"/>
        </w:rPr>
        <w:t>зна-ем</w:t>
      </w:r>
      <w:proofErr w:type="spellEnd"/>
      <w:proofErr w:type="gramEnd"/>
      <w:r>
        <w:rPr>
          <w:color w:val="auto"/>
          <w:sz w:val="22"/>
          <w:szCs w:val="22"/>
        </w:rPr>
        <w:t xml:space="preserve">, как рассказать об этом...» [1, с. 145].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Как только крестились киевляне, великий князь повелел рубить в Киеве церкви и ставить их по местам, где прежде </w:t>
      </w:r>
      <w:proofErr w:type="spellStart"/>
      <w:proofErr w:type="gramStart"/>
      <w:r>
        <w:rPr>
          <w:color w:val="auto"/>
          <w:sz w:val="22"/>
          <w:szCs w:val="22"/>
        </w:rPr>
        <w:t>стоя-ли</w:t>
      </w:r>
      <w:proofErr w:type="spellEnd"/>
      <w:proofErr w:type="gramEnd"/>
      <w:r>
        <w:rPr>
          <w:color w:val="auto"/>
          <w:sz w:val="22"/>
          <w:szCs w:val="22"/>
        </w:rPr>
        <w:t xml:space="preserve"> статуи богов. Язычники, без сомнения, привыкли считать эти места для себя </w:t>
      </w:r>
      <w:proofErr w:type="gramStart"/>
      <w:r>
        <w:rPr>
          <w:color w:val="auto"/>
          <w:sz w:val="22"/>
          <w:szCs w:val="22"/>
        </w:rPr>
        <w:t>священными</w:t>
      </w:r>
      <w:proofErr w:type="gramEnd"/>
      <w:r>
        <w:rPr>
          <w:color w:val="auto"/>
          <w:sz w:val="22"/>
          <w:szCs w:val="22"/>
        </w:rPr>
        <w:t xml:space="preserve">, привыкли собираться на них для </w:t>
      </w:r>
    </w:p>
    <w:p w:rsidR="009F50CC" w:rsidRDefault="009F50CC" w:rsidP="009F50CC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15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9F50CC" w:rsidRDefault="009F50CC" w:rsidP="009F50CC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поклонения и молитвы; теперь, приходя на те же места по </w:t>
      </w:r>
      <w:proofErr w:type="spellStart"/>
      <w:proofErr w:type="gramStart"/>
      <w:r>
        <w:rPr>
          <w:color w:val="auto"/>
          <w:sz w:val="22"/>
          <w:szCs w:val="22"/>
        </w:rPr>
        <w:t>преж-ней</w:t>
      </w:r>
      <w:proofErr w:type="spellEnd"/>
      <w:proofErr w:type="gramEnd"/>
      <w:r>
        <w:rPr>
          <w:color w:val="auto"/>
          <w:sz w:val="22"/>
          <w:szCs w:val="22"/>
        </w:rPr>
        <w:t xml:space="preserve"> привычке, киевляне должны были встречать уже </w:t>
      </w:r>
      <w:proofErr w:type="spellStart"/>
      <w:r>
        <w:rPr>
          <w:color w:val="auto"/>
          <w:sz w:val="22"/>
          <w:szCs w:val="22"/>
        </w:rPr>
        <w:t>христиан-ские</w:t>
      </w:r>
      <w:proofErr w:type="spellEnd"/>
      <w:r>
        <w:rPr>
          <w:color w:val="auto"/>
          <w:sz w:val="22"/>
          <w:szCs w:val="22"/>
        </w:rPr>
        <w:t xml:space="preserve"> храмы и естественно научались, забывая прежних богов, поклоняться одному Богу. Вслед за распространением святой веры из Киева и в других городах и селах всей Руси начинали строиться храмы Божии.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Внедрение христианства – это эпохальный поворот в </w:t>
      </w:r>
      <w:proofErr w:type="spellStart"/>
      <w:proofErr w:type="gramStart"/>
      <w:r>
        <w:rPr>
          <w:color w:val="auto"/>
          <w:sz w:val="22"/>
          <w:szCs w:val="22"/>
        </w:rPr>
        <w:t>ис-тории</w:t>
      </w:r>
      <w:proofErr w:type="spellEnd"/>
      <w:proofErr w:type="gramEnd"/>
      <w:r>
        <w:rPr>
          <w:color w:val="auto"/>
          <w:sz w:val="22"/>
          <w:szCs w:val="22"/>
        </w:rPr>
        <w:t xml:space="preserve"> Древнерусского государства, который существенно </w:t>
      </w:r>
      <w:proofErr w:type="spellStart"/>
      <w:r>
        <w:rPr>
          <w:color w:val="auto"/>
          <w:sz w:val="22"/>
          <w:szCs w:val="22"/>
        </w:rPr>
        <w:t>по-влиял</w:t>
      </w:r>
      <w:proofErr w:type="spellEnd"/>
      <w:r>
        <w:rPr>
          <w:color w:val="auto"/>
          <w:sz w:val="22"/>
          <w:szCs w:val="22"/>
        </w:rPr>
        <w:t xml:space="preserve"> на все сферы общественной жизни: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новая вера способствовала окончательному завершению родового строя, формированию и укреплению новых </w:t>
      </w:r>
      <w:proofErr w:type="spellStart"/>
      <w:proofErr w:type="gramStart"/>
      <w:r>
        <w:rPr>
          <w:color w:val="auto"/>
          <w:sz w:val="22"/>
          <w:szCs w:val="22"/>
        </w:rPr>
        <w:t>феодаль-ных</w:t>
      </w:r>
      <w:proofErr w:type="spellEnd"/>
      <w:proofErr w:type="gramEnd"/>
      <w:r>
        <w:rPr>
          <w:color w:val="auto"/>
          <w:sz w:val="22"/>
          <w:szCs w:val="22"/>
        </w:rPr>
        <w:t xml:space="preserve"> отношений восточных славян;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православие стало надежным идейным основанием для создания могучей, централизованной самодержавной страны;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принятие христианства способствовало росту </w:t>
      </w:r>
      <w:proofErr w:type="spellStart"/>
      <w:proofErr w:type="gramStart"/>
      <w:r>
        <w:rPr>
          <w:color w:val="auto"/>
          <w:sz w:val="22"/>
          <w:szCs w:val="22"/>
        </w:rPr>
        <w:t>междуна-родного</w:t>
      </w:r>
      <w:proofErr w:type="spellEnd"/>
      <w:proofErr w:type="gramEnd"/>
      <w:r>
        <w:rPr>
          <w:color w:val="auto"/>
          <w:sz w:val="22"/>
          <w:szCs w:val="22"/>
        </w:rPr>
        <w:t xml:space="preserve"> авторитета древнерусского государства. Оно </w:t>
      </w:r>
      <w:proofErr w:type="spellStart"/>
      <w:proofErr w:type="gramStart"/>
      <w:r>
        <w:rPr>
          <w:color w:val="auto"/>
          <w:sz w:val="22"/>
          <w:szCs w:val="22"/>
        </w:rPr>
        <w:t>способст-вовало</w:t>
      </w:r>
      <w:proofErr w:type="spellEnd"/>
      <w:proofErr w:type="gramEnd"/>
      <w:r>
        <w:rPr>
          <w:color w:val="auto"/>
          <w:sz w:val="22"/>
          <w:szCs w:val="22"/>
        </w:rPr>
        <w:t xml:space="preserve"> налаживанию и расширению плодотворных связей, </w:t>
      </w:r>
      <w:proofErr w:type="spellStart"/>
      <w:r>
        <w:rPr>
          <w:color w:val="auto"/>
          <w:sz w:val="22"/>
          <w:szCs w:val="22"/>
        </w:rPr>
        <w:t>по-строенных</w:t>
      </w:r>
      <w:proofErr w:type="spellEnd"/>
      <w:r>
        <w:rPr>
          <w:color w:val="auto"/>
          <w:sz w:val="22"/>
          <w:szCs w:val="22"/>
        </w:rPr>
        <w:t xml:space="preserve"> на принципе равноправия, со многими европейскими странами. Это подтверждают тесные контакты с Германией, Польшей, Швецией, Римом и другими странами;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под воздействием христианства постепенно </w:t>
      </w:r>
      <w:proofErr w:type="spellStart"/>
      <w:proofErr w:type="gramStart"/>
      <w:r>
        <w:rPr>
          <w:color w:val="auto"/>
          <w:sz w:val="22"/>
          <w:szCs w:val="22"/>
        </w:rPr>
        <w:t>осуществ-лялось</w:t>
      </w:r>
      <w:proofErr w:type="spellEnd"/>
      <w:proofErr w:type="gramEnd"/>
      <w:r>
        <w:rPr>
          <w:color w:val="auto"/>
          <w:sz w:val="22"/>
          <w:szCs w:val="22"/>
        </w:rPr>
        <w:t xml:space="preserve"> коренное изменение миропонимания и мировосприятия населения Древнерусского государства. Особенностью </w:t>
      </w:r>
      <w:proofErr w:type="spellStart"/>
      <w:proofErr w:type="gramStart"/>
      <w:r>
        <w:rPr>
          <w:color w:val="auto"/>
          <w:sz w:val="22"/>
          <w:szCs w:val="22"/>
        </w:rPr>
        <w:t>языче-ского</w:t>
      </w:r>
      <w:proofErr w:type="spellEnd"/>
      <w:proofErr w:type="gramEnd"/>
      <w:r>
        <w:rPr>
          <w:color w:val="auto"/>
          <w:sz w:val="22"/>
          <w:szCs w:val="22"/>
        </w:rPr>
        <w:t xml:space="preserve"> мировосприятия было обожествление природы. Язычество подавляло человеческую душу и воспитывало страх перед </w:t>
      </w:r>
      <w:proofErr w:type="spellStart"/>
      <w:proofErr w:type="gramStart"/>
      <w:r>
        <w:rPr>
          <w:color w:val="auto"/>
          <w:sz w:val="22"/>
          <w:szCs w:val="22"/>
        </w:rPr>
        <w:t>есте-ственными</w:t>
      </w:r>
      <w:proofErr w:type="spellEnd"/>
      <w:proofErr w:type="gramEnd"/>
      <w:r>
        <w:rPr>
          <w:color w:val="auto"/>
          <w:sz w:val="22"/>
          <w:szCs w:val="22"/>
        </w:rPr>
        <w:t xml:space="preserve"> силами. Объявление христианством Бога </w:t>
      </w:r>
      <w:proofErr w:type="spellStart"/>
      <w:r>
        <w:rPr>
          <w:color w:val="auto"/>
          <w:sz w:val="22"/>
          <w:szCs w:val="22"/>
        </w:rPr>
        <w:t>сверхпри-родной</w:t>
      </w:r>
      <w:proofErr w:type="spellEnd"/>
      <w:r>
        <w:rPr>
          <w:color w:val="auto"/>
          <w:sz w:val="22"/>
          <w:szCs w:val="22"/>
        </w:rPr>
        <w:t xml:space="preserve"> силой, которая руководит миром, в корне изменило </w:t>
      </w:r>
      <w:proofErr w:type="spellStart"/>
      <w:proofErr w:type="gramStart"/>
      <w:r>
        <w:rPr>
          <w:color w:val="auto"/>
          <w:sz w:val="22"/>
          <w:szCs w:val="22"/>
        </w:rPr>
        <w:t>си-туацию</w:t>
      </w:r>
      <w:proofErr w:type="spellEnd"/>
      <w:proofErr w:type="gramEnd"/>
      <w:r>
        <w:rPr>
          <w:color w:val="auto"/>
          <w:sz w:val="22"/>
          <w:szCs w:val="22"/>
        </w:rPr>
        <w:t xml:space="preserve">, лишив общество этого страха. Постепенно происходит изменение акцентов в религиозной вере: они переносятся с внешнего на внутренний мир человека, в результате чего </w:t>
      </w:r>
      <w:proofErr w:type="spellStart"/>
      <w:proofErr w:type="gramStart"/>
      <w:r>
        <w:rPr>
          <w:color w:val="auto"/>
          <w:sz w:val="22"/>
          <w:szCs w:val="22"/>
        </w:rPr>
        <w:t>чело-вечество</w:t>
      </w:r>
      <w:proofErr w:type="spellEnd"/>
      <w:proofErr w:type="gramEnd"/>
      <w:r>
        <w:rPr>
          <w:color w:val="auto"/>
          <w:sz w:val="22"/>
          <w:szCs w:val="22"/>
        </w:rPr>
        <w:t xml:space="preserve"> получает свободу выбора поведения;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новая вера заложила качественно новую основу </w:t>
      </w:r>
      <w:proofErr w:type="spellStart"/>
      <w:proofErr w:type="gramStart"/>
      <w:r>
        <w:rPr>
          <w:color w:val="auto"/>
          <w:sz w:val="22"/>
          <w:szCs w:val="22"/>
        </w:rPr>
        <w:t>куль-турной</w:t>
      </w:r>
      <w:proofErr w:type="spellEnd"/>
      <w:proofErr w:type="gramEnd"/>
      <w:r>
        <w:rPr>
          <w:color w:val="auto"/>
          <w:sz w:val="22"/>
          <w:szCs w:val="22"/>
        </w:rPr>
        <w:t xml:space="preserve"> сферы, способствовала развитию письменности, </w:t>
      </w:r>
      <w:proofErr w:type="spellStart"/>
      <w:r>
        <w:rPr>
          <w:color w:val="auto"/>
          <w:sz w:val="22"/>
          <w:szCs w:val="22"/>
        </w:rPr>
        <w:t>литера-туры</w:t>
      </w:r>
      <w:proofErr w:type="spellEnd"/>
      <w:r>
        <w:rPr>
          <w:color w:val="auto"/>
          <w:sz w:val="22"/>
          <w:szCs w:val="22"/>
        </w:rPr>
        <w:t xml:space="preserve">, архитектуры и искусства.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Итак, внедрение христианства на Руси, безусловно, было явлением прогрессивным. Оно способствовало формированию и укреплению феодальных отношений, развитию государственно- </w:t>
      </w:r>
    </w:p>
    <w:p w:rsidR="009F50CC" w:rsidRDefault="009F50CC" w:rsidP="009F50CC">
      <w:pPr>
        <w:pStyle w:val="Default"/>
        <w:rPr>
          <w:color w:val="auto"/>
        </w:rPr>
      </w:pPr>
      <w:r>
        <w:rPr>
          <w:color w:val="auto"/>
        </w:rPr>
        <w:t xml:space="preserve">16 </w:t>
      </w:r>
    </w:p>
    <w:p w:rsidR="009F50CC" w:rsidRDefault="009F50CC" w:rsidP="009F50CC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сти</w:t>
      </w:r>
      <w:proofErr w:type="spellEnd"/>
      <w:r>
        <w:rPr>
          <w:color w:val="auto"/>
          <w:sz w:val="22"/>
          <w:szCs w:val="22"/>
        </w:rPr>
        <w:t xml:space="preserve">, росту международного авторитета, развитию культуры [2, с. 208].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Связь христианской религии и красоты, прочувствованная и воспринятая русским человеком, долго и тщательно </w:t>
      </w:r>
      <w:proofErr w:type="spellStart"/>
      <w:proofErr w:type="gramStart"/>
      <w:r>
        <w:rPr>
          <w:color w:val="auto"/>
          <w:sz w:val="22"/>
          <w:szCs w:val="22"/>
        </w:rPr>
        <w:t>сохраня-лась</w:t>
      </w:r>
      <w:proofErr w:type="spellEnd"/>
      <w:proofErr w:type="gramEnd"/>
      <w:r>
        <w:rPr>
          <w:color w:val="auto"/>
          <w:sz w:val="22"/>
          <w:szCs w:val="22"/>
        </w:rPr>
        <w:t xml:space="preserve"> в отечественной культуре и послужила источником </w:t>
      </w:r>
      <w:proofErr w:type="spellStart"/>
      <w:r>
        <w:rPr>
          <w:color w:val="auto"/>
          <w:sz w:val="22"/>
          <w:szCs w:val="22"/>
        </w:rPr>
        <w:t>созда-ния</w:t>
      </w:r>
      <w:proofErr w:type="spellEnd"/>
      <w:r>
        <w:rPr>
          <w:color w:val="auto"/>
          <w:sz w:val="22"/>
          <w:szCs w:val="22"/>
        </w:rPr>
        <w:t xml:space="preserve"> многих художественных шедевров. Вступив в христианский мир, Русь не только не потерялась, но обрела в нем через </w:t>
      </w:r>
      <w:proofErr w:type="spellStart"/>
      <w:r>
        <w:rPr>
          <w:color w:val="auto"/>
          <w:sz w:val="22"/>
          <w:szCs w:val="22"/>
        </w:rPr>
        <w:t>кирил-ло-мефодиевское</w:t>
      </w:r>
      <w:proofErr w:type="spellEnd"/>
      <w:r>
        <w:rPr>
          <w:color w:val="auto"/>
          <w:sz w:val="22"/>
          <w:szCs w:val="22"/>
        </w:rPr>
        <w:t xml:space="preserve"> наследие свое собственное лицо. </w:t>
      </w:r>
    </w:p>
    <w:p w:rsidR="009F50CC" w:rsidRDefault="009F50CC" w:rsidP="009F50CC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9F50CC" w:rsidRDefault="009F50CC" w:rsidP="009F50CC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Аверинцев С.С. Крещение Руси и путь русской культуры // Контекст - 90. – М.: Наука, 1990. </w:t>
      </w:r>
    </w:p>
    <w:p w:rsidR="009F50CC" w:rsidRDefault="009F50CC" w:rsidP="009F50CC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Бойко О.Д. </w:t>
      </w:r>
      <w:proofErr w:type="spellStart"/>
      <w:r>
        <w:rPr>
          <w:color w:val="auto"/>
          <w:sz w:val="22"/>
          <w:szCs w:val="22"/>
        </w:rPr>
        <w:t>Історія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України</w:t>
      </w:r>
      <w:proofErr w:type="spellEnd"/>
      <w:r>
        <w:rPr>
          <w:color w:val="auto"/>
          <w:sz w:val="22"/>
          <w:szCs w:val="22"/>
        </w:rPr>
        <w:t xml:space="preserve">: </w:t>
      </w:r>
      <w:proofErr w:type="spellStart"/>
      <w:proofErr w:type="gramStart"/>
      <w:r>
        <w:rPr>
          <w:color w:val="auto"/>
          <w:sz w:val="22"/>
          <w:szCs w:val="22"/>
        </w:rPr>
        <w:t>Пос</w:t>
      </w:r>
      <w:proofErr w:type="gramEnd"/>
      <w:r>
        <w:rPr>
          <w:color w:val="auto"/>
          <w:sz w:val="22"/>
          <w:szCs w:val="22"/>
        </w:rPr>
        <w:t>ібник</w:t>
      </w:r>
      <w:proofErr w:type="spellEnd"/>
      <w:r>
        <w:rPr>
          <w:color w:val="auto"/>
          <w:sz w:val="22"/>
          <w:szCs w:val="22"/>
        </w:rPr>
        <w:t>. – К.: «</w:t>
      </w:r>
      <w:proofErr w:type="spellStart"/>
      <w:r>
        <w:rPr>
          <w:color w:val="auto"/>
          <w:sz w:val="22"/>
          <w:szCs w:val="22"/>
        </w:rPr>
        <w:t>Академвидав</w:t>
      </w:r>
      <w:proofErr w:type="spellEnd"/>
      <w:r>
        <w:rPr>
          <w:color w:val="auto"/>
          <w:sz w:val="22"/>
          <w:szCs w:val="22"/>
        </w:rPr>
        <w:t xml:space="preserve">», 2003. </w:t>
      </w:r>
    </w:p>
    <w:p w:rsidR="009F50CC" w:rsidRDefault="009F50CC" w:rsidP="009F50CC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Кузьмина А.Г., Карпова А.Ю. Древняя Русь X-XIII вв. – М.: «</w:t>
      </w:r>
      <w:proofErr w:type="spellStart"/>
      <w:r>
        <w:rPr>
          <w:color w:val="auto"/>
          <w:sz w:val="22"/>
          <w:szCs w:val="22"/>
        </w:rPr>
        <w:t>Златоструй</w:t>
      </w:r>
      <w:proofErr w:type="spellEnd"/>
      <w:r>
        <w:rPr>
          <w:color w:val="auto"/>
          <w:sz w:val="22"/>
          <w:szCs w:val="22"/>
        </w:rPr>
        <w:t xml:space="preserve">», 1990. </w:t>
      </w:r>
    </w:p>
    <w:p w:rsidR="008441F9" w:rsidRDefault="008441F9"/>
    <w:sectPr w:rsidR="008441F9" w:rsidSect="00A06804">
      <w:pgSz w:w="8380" w:h="12400"/>
      <w:pgMar w:top="1572" w:right="266" w:bottom="634" w:left="12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2D53"/>
    <w:multiLevelType w:val="hybridMultilevel"/>
    <w:tmpl w:val="568061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F50CC"/>
    <w:rsid w:val="008441F9"/>
    <w:rsid w:val="009F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1147</Words>
  <Characters>6540</Characters>
  <Application>Microsoft Office Word</Application>
  <DocSecurity>0</DocSecurity>
  <Lines>54</Lines>
  <Paragraphs>15</Paragraphs>
  <ScaleCrop>false</ScaleCrop>
  <Company>Microsoft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2013-04-18T18:12:00Z</dcterms:created>
  <dcterms:modified xsi:type="dcterms:W3CDTF">2013-04-18T18:14:00Z</dcterms:modified>
</cp:coreProperties>
</file>